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1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746"/>
        <w:gridCol w:w="1620"/>
        <w:gridCol w:w="1634"/>
        <w:gridCol w:w="52"/>
        <w:gridCol w:w="3307"/>
      </w:tblGrid>
      <w:tr w:rsidR="00C816AC" w:rsidTr="00F03A28">
        <w:trPr>
          <w:trHeight w:val="1232"/>
        </w:trPr>
        <w:tc>
          <w:tcPr>
            <w:tcW w:w="991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F03A28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C816AC">
              <w:rPr>
                <w:rFonts w:ascii="標楷體" w:eastAsia="標楷體" w:hAnsi="標楷體"/>
                <w:spacing w:val="-3"/>
                <w:sz w:val="36"/>
              </w:rPr>
              <w:t>國立基隆高級中學教職員工健康檢查</w:t>
            </w:r>
            <w:r w:rsidR="000F3160">
              <w:rPr>
                <w:rFonts w:ascii="標楷體" w:eastAsia="標楷體" w:hAnsi="標楷體" w:hint="eastAsia"/>
                <w:spacing w:val="-3"/>
                <w:sz w:val="36"/>
              </w:rPr>
              <w:t>公假申請表</w:t>
            </w:r>
          </w:p>
        </w:tc>
      </w:tr>
      <w:tr w:rsidR="00C816AC" w:rsidTr="00C816AC">
        <w:trPr>
          <w:trHeight w:val="706"/>
        </w:trPr>
        <w:tc>
          <w:tcPr>
            <w:tcW w:w="15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C816AC">
            <w:pPr>
              <w:pStyle w:val="TableParagraph"/>
              <w:tabs>
                <w:tab w:val="left" w:pos="747"/>
              </w:tabs>
              <w:spacing w:before="197"/>
              <w:ind w:left="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F03A28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F03A28">
            <w:pPr>
              <w:pStyle w:val="TableParagraph"/>
              <w:spacing w:before="197"/>
              <w:ind w:left="288" w:right="2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3"/>
                <w:sz w:val="28"/>
                <w:szCs w:val="28"/>
              </w:rPr>
              <w:t>申請日期</w:t>
            </w:r>
          </w:p>
        </w:tc>
        <w:tc>
          <w:tcPr>
            <w:tcW w:w="3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F03A28">
            <w:pPr>
              <w:pStyle w:val="TableParagraph"/>
              <w:tabs>
                <w:tab w:val="left" w:pos="2018"/>
                <w:tab w:val="left" w:pos="3000"/>
              </w:tabs>
              <w:spacing w:before="197"/>
              <w:ind w:left="1039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 w:rsidRPr="00C816AC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816AC"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 w:rsidRPr="00C816AC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816AC"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</w:tr>
      <w:tr w:rsidR="00C816AC" w:rsidTr="00C816AC">
        <w:trPr>
          <w:trHeight w:val="794"/>
        </w:trPr>
        <w:tc>
          <w:tcPr>
            <w:tcW w:w="15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C816AC">
            <w:pPr>
              <w:pStyle w:val="TableParagraph"/>
              <w:tabs>
                <w:tab w:val="left" w:pos="747"/>
              </w:tabs>
              <w:spacing w:before="1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F03A28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F03A28">
            <w:pPr>
              <w:pStyle w:val="TableParagraph"/>
              <w:spacing w:before="197"/>
              <w:ind w:left="288" w:right="2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3"/>
                <w:sz w:val="28"/>
                <w:szCs w:val="28"/>
              </w:rPr>
              <w:t>服務單位</w:t>
            </w:r>
          </w:p>
        </w:tc>
        <w:tc>
          <w:tcPr>
            <w:tcW w:w="3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F03A28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6AC" w:rsidTr="00C816AC">
        <w:trPr>
          <w:trHeight w:val="1051"/>
        </w:trPr>
        <w:tc>
          <w:tcPr>
            <w:tcW w:w="15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C816AC">
            <w:pPr>
              <w:pStyle w:val="TableParagraph"/>
              <w:ind w:lef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3"/>
                <w:sz w:val="28"/>
                <w:szCs w:val="28"/>
              </w:rPr>
              <w:t>受檢日期</w:t>
            </w:r>
          </w:p>
        </w:tc>
        <w:tc>
          <w:tcPr>
            <w:tcW w:w="3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C816AC">
            <w:pPr>
              <w:pStyle w:val="TableParagraph"/>
              <w:tabs>
                <w:tab w:val="left" w:pos="2064"/>
                <w:tab w:val="left" w:pos="3046"/>
              </w:tabs>
              <w:ind w:left="108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 w:rsidRPr="00C816AC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816AC"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 w:rsidRPr="00C816AC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816AC"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F03A28">
            <w:pPr>
              <w:pStyle w:val="TableParagraph"/>
              <w:spacing w:before="164" w:line="218" w:lineRule="auto"/>
              <w:ind w:left="300" w:right="2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4"/>
                <w:sz w:val="28"/>
                <w:szCs w:val="28"/>
              </w:rPr>
              <w:t>前次健檢</w:t>
            </w:r>
            <w:r w:rsidRPr="00C816AC">
              <w:rPr>
                <w:rFonts w:ascii="標楷體" w:eastAsia="標楷體" w:hAnsi="標楷體"/>
                <w:spacing w:val="-3"/>
                <w:sz w:val="28"/>
                <w:szCs w:val="28"/>
              </w:rPr>
              <w:t>補助日期</w:t>
            </w:r>
          </w:p>
        </w:tc>
        <w:tc>
          <w:tcPr>
            <w:tcW w:w="3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F03A28">
            <w:pPr>
              <w:pStyle w:val="TableParagraph"/>
              <w:spacing w:before="144" w:line="378" w:lineRule="exact"/>
              <w:ind w:left="88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3"/>
                <w:sz w:val="28"/>
                <w:szCs w:val="28"/>
              </w:rPr>
              <w:t>□第一次</w:t>
            </w:r>
          </w:p>
          <w:p w:rsidR="00C816AC" w:rsidRPr="00C816AC" w:rsidRDefault="00C816AC" w:rsidP="00F03A28">
            <w:pPr>
              <w:pStyle w:val="TableParagraph"/>
              <w:tabs>
                <w:tab w:val="left" w:pos="1068"/>
                <w:tab w:val="left" w:pos="1908"/>
                <w:tab w:val="left" w:pos="2750"/>
              </w:tabs>
              <w:spacing w:line="378" w:lineRule="exact"/>
              <w:ind w:left="88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10"/>
                <w:sz w:val="28"/>
                <w:szCs w:val="28"/>
              </w:rPr>
              <w:t>□</w:t>
            </w:r>
            <w:r w:rsidRPr="00C816AC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816AC">
              <w:rPr>
                <w:rFonts w:ascii="標楷體" w:eastAsia="標楷體" w:hAnsi="標楷體"/>
                <w:spacing w:val="-10"/>
                <w:sz w:val="28"/>
                <w:szCs w:val="28"/>
              </w:rPr>
              <w:t>年</w:t>
            </w:r>
            <w:r w:rsidRPr="00C816AC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816AC">
              <w:rPr>
                <w:rFonts w:ascii="標楷體" w:eastAsia="標楷體" w:hAnsi="標楷體"/>
                <w:spacing w:val="-10"/>
                <w:sz w:val="28"/>
                <w:szCs w:val="28"/>
              </w:rPr>
              <w:t>月</w:t>
            </w:r>
            <w:r w:rsidRPr="00C816AC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816AC"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</w:p>
        </w:tc>
      </w:tr>
      <w:tr w:rsidR="00C816AC" w:rsidTr="00C816AC">
        <w:trPr>
          <w:trHeight w:val="2870"/>
        </w:trPr>
        <w:tc>
          <w:tcPr>
            <w:tcW w:w="15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F03A28">
            <w:pPr>
              <w:pStyle w:val="TableParagraph"/>
              <w:ind w:lef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3"/>
                <w:sz w:val="28"/>
                <w:szCs w:val="28"/>
              </w:rPr>
              <w:t>檢附證件</w:t>
            </w:r>
          </w:p>
        </w:tc>
        <w:tc>
          <w:tcPr>
            <w:tcW w:w="83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6AC" w:rsidRPr="00C816AC" w:rsidRDefault="00C816AC" w:rsidP="00C816AC">
            <w:pPr>
              <w:pStyle w:val="TableParagraph"/>
              <w:spacing w:before="111" w:line="377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3"/>
                <w:sz w:val="28"/>
                <w:szCs w:val="28"/>
              </w:rPr>
              <w:t>□預約健檢佐證文件。</w:t>
            </w:r>
          </w:p>
          <w:p w:rsidR="00C816AC" w:rsidRPr="00C816AC" w:rsidRDefault="00C816AC" w:rsidP="00C816AC">
            <w:pPr>
              <w:pStyle w:val="TableParagraph"/>
              <w:spacing w:line="364" w:lineRule="exact"/>
              <w:ind w:left="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10"/>
                <w:sz w:val="28"/>
                <w:szCs w:val="28"/>
              </w:rPr>
              <w:t xml:space="preserve">□醫院收費單據 </w:t>
            </w:r>
            <w:r w:rsidRPr="00C816AC">
              <w:rPr>
                <w:rFonts w:ascii="標楷體" w:eastAsia="標楷體" w:hAnsi="標楷體"/>
                <w:spacing w:val="-2"/>
                <w:sz w:val="28"/>
                <w:szCs w:val="28"/>
              </w:rPr>
              <w:t>1</w:t>
            </w:r>
            <w:r w:rsidRPr="00C816AC">
              <w:rPr>
                <w:rFonts w:ascii="標楷體" w:eastAsia="標楷體" w:hAnsi="標楷體"/>
                <w:spacing w:val="-27"/>
                <w:sz w:val="28"/>
                <w:szCs w:val="28"/>
              </w:rPr>
              <w:t xml:space="preserve"> 份。</w:t>
            </w:r>
          </w:p>
          <w:p w:rsidR="00C816AC" w:rsidRPr="00C816AC" w:rsidRDefault="00C816AC" w:rsidP="00C816AC">
            <w:pPr>
              <w:pStyle w:val="TableParagraph"/>
              <w:spacing w:line="378" w:lineRule="exact"/>
              <w:ind w:left="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4"/>
                <w:sz w:val="28"/>
                <w:szCs w:val="28"/>
              </w:rPr>
              <w:t>□其他文件。</w:t>
            </w:r>
          </w:p>
        </w:tc>
      </w:tr>
      <w:tr w:rsidR="00C816AC" w:rsidTr="00F03A28">
        <w:trPr>
          <w:trHeight w:val="686"/>
        </w:trPr>
        <w:tc>
          <w:tcPr>
            <w:tcW w:w="3306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F03A28">
            <w:pPr>
              <w:pStyle w:val="TableParagraph"/>
              <w:spacing w:before="1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3"/>
                <w:sz w:val="28"/>
                <w:szCs w:val="28"/>
              </w:rPr>
              <w:t>申 請 人</w:t>
            </w:r>
          </w:p>
        </w:tc>
        <w:tc>
          <w:tcPr>
            <w:tcW w:w="3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F03A28">
            <w:pPr>
              <w:pStyle w:val="TableParagraph"/>
              <w:spacing w:before="128"/>
              <w:ind w:left="883" w:right="8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4"/>
                <w:sz w:val="28"/>
                <w:szCs w:val="28"/>
              </w:rPr>
              <w:t>人事室</w:t>
            </w:r>
          </w:p>
        </w:tc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F03A28">
            <w:pPr>
              <w:pStyle w:val="TableParagraph"/>
              <w:spacing w:before="128"/>
              <w:ind w:left="942" w:right="888"/>
              <w:jc w:val="center"/>
              <w:rPr>
                <w:sz w:val="28"/>
                <w:szCs w:val="28"/>
              </w:rPr>
            </w:pPr>
            <w:r w:rsidRPr="00C816AC">
              <w:rPr>
                <w:rFonts w:ascii="標楷體" w:eastAsia="標楷體" w:hAnsi="標楷體"/>
                <w:spacing w:val="-5"/>
                <w:sz w:val="28"/>
                <w:szCs w:val="28"/>
              </w:rPr>
              <w:t>校長</w:t>
            </w:r>
          </w:p>
        </w:tc>
      </w:tr>
      <w:tr w:rsidR="00C816AC" w:rsidTr="00C816AC">
        <w:trPr>
          <w:trHeight w:val="3262"/>
        </w:trPr>
        <w:tc>
          <w:tcPr>
            <w:tcW w:w="3306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Pr="00C816AC" w:rsidRDefault="00C816AC" w:rsidP="00F03A2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6AC" w:rsidRPr="00C816AC" w:rsidRDefault="00C816AC" w:rsidP="00C816AC">
            <w:pPr>
              <w:pStyle w:val="TableParagraph"/>
              <w:ind w:right="1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16AC">
              <w:rPr>
                <w:rFonts w:ascii="標楷體" w:eastAsia="標楷體" w:hAnsi="標楷體" w:hint="eastAsia"/>
                <w:sz w:val="20"/>
                <w:szCs w:val="20"/>
              </w:rPr>
              <w:t>擬</w:t>
            </w:r>
            <w:r w:rsidRPr="00C816AC">
              <w:rPr>
                <w:rFonts w:ascii="標楷體" w:eastAsia="標楷體" w:hAnsi="標楷體"/>
                <w:sz w:val="20"/>
                <w:szCs w:val="20"/>
              </w:rPr>
              <w:t xml:space="preserve"> :</w:t>
            </w:r>
          </w:p>
          <w:p w:rsidR="00C816AC" w:rsidRPr="00C816AC" w:rsidRDefault="00C816AC" w:rsidP="000F3160">
            <w:pPr>
              <w:pStyle w:val="TableParagraph"/>
              <w:numPr>
                <w:ilvl w:val="0"/>
                <w:numId w:val="2"/>
              </w:numPr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16AC">
              <w:rPr>
                <w:rFonts w:ascii="標楷體" w:eastAsia="標楷體" w:hAnsi="標楷體" w:hint="eastAsia"/>
                <w:sz w:val="20"/>
                <w:szCs w:val="20"/>
              </w:rPr>
              <w:t>經查該員符合申請補助規定。</w:t>
            </w:r>
          </w:p>
          <w:p w:rsidR="00C816AC" w:rsidRPr="00C816AC" w:rsidRDefault="00C816AC" w:rsidP="000F3160">
            <w:pPr>
              <w:pStyle w:val="TableParagraph"/>
              <w:numPr>
                <w:ilvl w:val="0"/>
                <w:numId w:val="2"/>
              </w:numPr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16AC">
              <w:rPr>
                <w:rFonts w:ascii="標楷體" w:eastAsia="標楷體" w:hAnsi="標楷體" w:hint="eastAsia"/>
                <w:sz w:val="20"/>
                <w:szCs w:val="20"/>
              </w:rPr>
              <w:t>受檢日予以公假登記。</w:t>
            </w:r>
          </w:p>
          <w:p w:rsidR="00C816AC" w:rsidRPr="00C816AC" w:rsidRDefault="00C816AC" w:rsidP="000F3160">
            <w:pPr>
              <w:pStyle w:val="TableParagraph"/>
              <w:numPr>
                <w:ilvl w:val="0"/>
                <w:numId w:val="2"/>
              </w:numPr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16AC">
              <w:rPr>
                <w:rFonts w:ascii="標楷體" w:eastAsia="標楷體" w:hAnsi="標楷體" w:hint="eastAsia"/>
                <w:sz w:val="20"/>
                <w:szCs w:val="20"/>
              </w:rPr>
              <w:t>請完成健檢後，</w:t>
            </w:r>
            <w:r w:rsidR="000F3160">
              <w:rPr>
                <w:rFonts w:ascii="標楷體" w:eastAsia="標楷體" w:hAnsi="標楷體" w:hint="eastAsia"/>
                <w:sz w:val="20"/>
                <w:szCs w:val="20"/>
              </w:rPr>
              <w:t>填寫補助申請表並</w:t>
            </w:r>
            <w:r w:rsidRPr="00C816AC">
              <w:rPr>
                <w:rFonts w:ascii="標楷體" w:eastAsia="標楷體" w:hAnsi="標楷體" w:hint="eastAsia"/>
                <w:sz w:val="20"/>
                <w:szCs w:val="20"/>
              </w:rPr>
              <w:t>檢證辦理補助。</w:t>
            </w:r>
            <w:bookmarkStart w:id="0" w:name="_GoBack"/>
            <w:bookmarkEnd w:id="0"/>
          </w:p>
        </w:tc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6AC" w:rsidRDefault="00C816AC" w:rsidP="00F03A2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C816AC" w:rsidRDefault="00C816AC" w:rsidP="00C816AC">
      <w:pPr>
        <w:pStyle w:val="a3"/>
        <w:ind w:left="0" w:firstLine="0"/>
        <w:rPr>
          <w:rFonts w:ascii="標楷體" w:eastAsia="標楷體" w:hAnsi="標楷體"/>
          <w:sz w:val="9"/>
        </w:rPr>
      </w:pPr>
    </w:p>
    <w:p w:rsidR="00C816AC" w:rsidRDefault="00C816AC" w:rsidP="00C816AC">
      <w:pPr>
        <w:pStyle w:val="a3"/>
        <w:spacing w:before="45"/>
        <w:ind w:left="273" w:firstLine="0"/>
      </w:pPr>
      <w:r>
        <w:rPr>
          <w:rFonts w:ascii="標楷體" w:eastAsia="標楷體" w:hAnsi="標楷體"/>
          <w:spacing w:val="-4"/>
        </w:rPr>
        <w:t>附註：</w:t>
      </w:r>
    </w:p>
    <w:p w:rsidR="00C816AC" w:rsidRDefault="00C816AC" w:rsidP="00C816AC">
      <w:pPr>
        <w:pStyle w:val="a5"/>
        <w:numPr>
          <w:ilvl w:val="0"/>
          <w:numId w:val="1"/>
        </w:numPr>
        <w:tabs>
          <w:tab w:val="left" w:pos="557"/>
        </w:tabs>
        <w:spacing w:before="43" w:line="376" w:lineRule="exact"/>
        <w:ind w:hanging="284"/>
      </w:pPr>
      <w:r>
        <w:rPr>
          <w:rFonts w:ascii="標楷體" w:eastAsia="標楷體" w:hAnsi="標楷體"/>
          <w:spacing w:val="-3"/>
          <w:sz w:val="28"/>
        </w:rPr>
        <w:t>申請對象：本校編制內四十歲以上之教職員工。</w:t>
      </w:r>
    </w:p>
    <w:p w:rsidR="00C816AC" w:rsidRDefault="00C816AC" w:rsidP="00C816AC">
      <w:pPr>
        <w:pStyle w:val="a5"/>
        <w:numPr>
          <w:ilvl w:val="0"/>
          <w:numId w:val="1"/>
        </w:numPr>
        <w:tabs>
          <w:tab w:val="left" w:pos="557"/>
        </w:tabs>
        <w:spacing w:line="360" w:lineRule="exact"/>
        <w:ind w:hanging="284"/>
      </w:pPr>
      <w:r>
        <w:rPr>
          <w:rFonts w:ascii="標楷體" w:eastAsia="標楷體" w:hAnsi="標楷體"/>
          <w:spacing w:val="-5"/>
          <w:sz w:val="28"/>
        </w:rPr>
        <w:t xml:space="preserve">填具本表並檢附相關證明文件，奉核後據以申請公假 </w:t>
      </w:r>
      <w:r>
        <w:rPr>
          <w:rFonts w:ascii="標楷體" w:eastAsia="標楷體" w:hAnsi="標楷體"/>
          <w:spacing w:val="-2"/>
          <w:sz w:val="28"/>
        </w:rPr>
        <w:t>1</w:t>
      </w:r>
      <w:r>
        <w:rPr>
          <w:rFonts w:ascii="標楷體" w:eastAsia="標楷體" w:hAnsi="標楷體"/>
          <w:spacing w:val="-10"/>
          <w:sz w:val="28"/>
        </w:rPr>
        <w:t xml:space="preserve"> 日(每二年一次)。</w:t>
      </w:r>
    </w:p>
    <w:p w:rsidR="00C816AC" w:rsidRDefault="00C816AC" w:rsidP="000F3160">
      <w:pPr>
        <w:pStyle w:val="a5"/>
        <w:numPr>
          <w:ilvl w:val="0"/>
          <w:numId w:val="1"/>
        </w:numPr>
        <w:tabs>
          <w:tab w:val="left" w:pos="557"/>
        </w:tabs>
        <w:spacing w:before="6" w:line="216" w:lineRule="auto"/>
        <w:ind w:right="392"/>
      </w:pPr>
      <w:r>
        <w:rPr>
          <w:rFonts w:ascii="標楷體" w:eastAsia="標楷體" w:hAnsi="標楷體"/>
          <w:spacing w:val="-2"/>
          <w:sz w:val="28"/>
        </w:rPr>
        <w:t>補助經費：以每二年補助一次為限，符合請領補助者，請於健檢後</w:t>
      </w:r>
      <w:r w:rsidR="000F3160" w:rsidRPr="000F3160">
        <w:rPr>
          <w:rFonts w:ascii="標楷體" w:eastAsia="標楷體" w:hAnsi="標楷體" w:hint="eastAsia"/>
          <w:spacing w:val="-2"/>
          <w:sz w:val="28"/>
        </w:rPr>
        <w:t>填寫補助申請表</w:t>
      </w:r>
      <w:r w:rsidR="000F3160">
        <w:rPr>
          <w:rFonts w:ascii="標楷體" w:eastAsia="標楷體" w:hAnsi="標楷體" w:hint="eastAsia"/>
          <w:spacing w:val="-2"/>
          <w:sz w:val="28"/>
        </w:rPr>
        <w:t>，並</w:t>
      </w:r>
      <w:r>
        <w:rPr>
          <w:rFonts w:ascii="標楷體" w:eastAsia="標楷體" w:hAnsi="標楷體"/>
          <w:spacing w:val="-2"/>
          <w:sz w:val="28"/>
        </w:rPr>
        <w:t>檢附單據</w:t>
      </w:r>
      <w:r>
        <w:rPr>
          <w:rFonts w:ascii="標楷體" w:eastAsia="標楷體" w:hAnsi="標楷體"/>
          <w:spacing w:val="-3"/>
          <w:sz w:val="28"/>
        </w:rPr>
        <w:t xml:space="preserve">辦理核銷撥款，以 </w:t>
      </w:r>
      <w:r>
        <w:rPr>
          <w:rFonts w:ascii="標楷體" w:eastAsia="標楷體" w:hAnsi="標楷體"/>
          <w:sz w:val="28"/>
        </w:rPr>
        <w:t>4,500</w:t>
      </w:r>
      <w:r>
        <w:rPr>
          <w:rFonts w:ascii="標楷體" w:eastAsia="標楷體" w:hAnsi="標楷體"/>
          <w:spacing w:val="-5"/>
          <w:sz w:val="28"/>
        </w:rPr>
        <w:t xml:space="preserve"> 元為限。</w:t>
      </w:r>
    </w:p>
    <w:p w:rsidR="00C816AC" w:rsidRDefault="00C816AC" w:rsidP="00C816AC">
      <w:pPr>
        <w:pStyle w:val="a5"/>
        <w:numPr>
          <w:ilvl w:val="0"/>
          <w:numId w:val="1"/>
        </w:numPr>
        <w:tabs>
          <w:tab w:val="left" w:pos="557"/>
        </w:tabs>
        <w:spacing w:line="369" w:lineRule="exact"/>
        <w:ind w:hanging="284"/>
      </w:pPr>
      <w:r>
        <w:rPr>
          <w:rFonts w:ascii="標楷體" w:eastAsia="標楷體" w:hAnsi="標楷體"/>
          <w:spacing w:val="-3"/>
          <w:sz w:val="28"/>
        </w:rPr>
        <w:t>留職停薪期間不得申請。</w:t>
      </w:r>
    </w:p>
    <w:p w:rsidR="002B448C" w:rsidRPr="00C816AC" w:rsidRDefault="002B448C"/>
    <w:sectPr w:rsidR="002B448C" w:rsidRPr="00C816AC" w:rsidSect="00C816AC">
      <w:type w:val="continuous"/>
      <w:pgSz w:w="11910" w:h="16850"/>
      <w:pgMar w:top="112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92" w:rsidRDefault="00F43492" w:rsidP="000F3160">
      <w:r>
        <w:separator/>
      </w:r>
    </w:p>
  </w:endnote>
  <w:endnote w:type="continuationSeparator" w:id="0">
    <w:p w:rsidR="00F43492" w:rsidRDefault="00F43492" w:rsidP="000F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92" w:rsidRDefault="00F43492" w:rsidP="000F3160">
      <w:r>
        <w:separator/>
      </w:r>
    </w:p>
  </w:footnote>
  <w:footnote w:type="continuationSeparator" w:id="0">
    <w:p w:rsidR="00F43492" w:rsidRDefault="00F43492" w:rsidP="000F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4410F"/>
    <w:multiLevelType w:val="multilevel"/>
    <w:tmpl w:val="5598156C"/>
    <w:lvl w:ilvl="0">
      <w:start w:val="1"/>
      <w:numFmt w:val="decimal"/>
      <w:lvlText w:val="%1."/>
      <w:lvlJc w:val="left"/>
      <w:pPr>
        <w:ind w:left="556" w:hanging="283"/>
      </w:pPr>
      <w:rPr>
        <w:rFonts w:ascii="細明體_HKSCS" w:eastAsia="細明體_HKSCS" w:hAnsi="細明體_HKSCS" w:cs="細明體_HKSCS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>
      <w:numFmt w:val="bullet"/>
      <w:lvlText w:val="•"/>
      <w:lvlJc w:val="left"/>
      <w:pPr>
        <w:ind w:left="1522" w:hanging="283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485" w:hanging="283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447" w:hanging="283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410" w:hanging="283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373" w:hanging="283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335" w:hanging="283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298" w:hanging="283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261" w:hanging="283"/>
      </w:pPr>
      <w:rPr>
        <w:lang w:val="en-US" w:eastAsia="zh-TW" w:bidi="ar-SA"/>
      </w:rPr>
    </w:lvl>
  </w:abstractNum>
  <w:abstractNum w:abstractNumId="1" w15:restartNumberingAfterBreak="0">
    <w:nsid w:val="476109DB"/>
    <w:multiLevelType w:val="hybridMultilevel"/>
    <w:tmpl w:val="81400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611CB7"/>
    <w:multiLevelType w:val="hybridMultilevel"/>
    <w:tmpl w:val="7F6CDF70"/>
    <w:lvl w:ilvl="0" w:tplc="84C2B0B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AC"/>
    <w:rsid w:val="000F3160"/>
    <w:rsid w:val="00117F83"/>
    <w:rsid w:val="002B448C"/>
    <w:rsid w:val="005349BF"/>
    <w:rsid w:val="00C816AC"/>
    <w:rsid w:val="00F43492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5711D"/>
  <w15:chartTrackingRefBased/>
  <w15:docId w15:val="{4CCEBC9B-5951-453C-8D0A-1741A42C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16AC"/>
    <w:pPr>
      <w:widowControl w:val="0"/>
      <w:suppressAutoHyphens/>
      <w:autoSpaceDE w:val="0"/>
      <w:autoSpaceDN w:val="0"/>
      <w:textAlignment w:val="baseline"/>
    </w:pPr>
    <w:rPr>
      <w:rFonts w:ascii="細明體_HKSCS" w:eastAsia="細明體_HKSCS" w:hAnsi="細明體_HKSCS" w:cs="細明體_HKSCS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16AC"/>
    <w:pPr>
      <w:ind w:left="556" w:hanging="284"/>
    </w:pPr>
    <w:rPr>
      <w:sz w:val="28"/>
      <w:szCs w:val="28"/>
    </w:rPr>
  </w:style>
  <w:style w:type="character" w:customStyle="1" w:styleId="a4">
    <w:name w:val="本文 字元"/>
    <w:basedOn w:val="a0"/>
    <w:link w:val="a3"/>
    <w:rsid w:val="00C816AC"/>
    <w:rPr>
      <w:rFonts w:ascii="細明體_HKSCS" w:eastAsia="細明體_HKSCS" w:hAnsi="細明體_HKSCS" w:cs="細明體_HKSCS"/>
      <w:kern w:val="0"/>
      <w:sz w:val="28"/>
      <w:szCs w:val="28"/>
    </w:rPr>
  </w:style>
  <w:style w:type="paragraph" w:styleId="a5">
    <w:name w:val="List Paragraph"/>
    <w:basedOn w:val="a"/>
    <w:rsid w:val="00C816AC"/>
    <w:pPr>
      <w:ind w:left="556" w:hanging="284"/>
    </w:pPr>
  </w:style>
  <w:style w:type="paragraph" w:customStyle="1" w:styleId="TableParagraph">
    <w:name w:val="Table Paragraph"/>
    <w:basedOn w:val="a"/>
    <w:rsid w:val="00C816AC"/>
  </w:style>
  <w:style w:type="paragraph" w:styleId="a6">
    <w:name w:val="header"/>
    <w:basedOn w:val="a"/>
    <w:link w:val="a7"/>
    <w:uiPriority w:val="99"/>
    <w:unhideWhenUsed/>
    <w:rsid w:val="000F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3160"/>
    <w:rPr>
      <w:rFonts w:ascii="細明體_HKSCS" w:eastAsia="細明體_HKSCS" w:hAnsi="細明體_HKSCS" w:cs="細明體_HKSCS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3160"/>
    <w:rPr>
      <w:rFonts w:ascii="細明體_HKSCS" w:eastAsia="細明體_HKSCS" w:hAnsi="細明體_HKSCS" w:cs="細明體_HKSC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蔡老師</dc:creator>
  <cp:keywords/>
  <dc:description/>
  <cp:lastModifiedBy>蔡老師</cp:lastModifiedBy>
  <cp:revision>2</cp:revision>
  <dcterms:created xsi:type="dcterms:W3CDTF">2024-11-05T02:20:00Z</dcterms:created>
  <dcterms:modified xsi:type="dcterms:W3CDTF">2024-11-12T07:13:00Z</dcterms:modified>
</cp:coreProperties>
</file>